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A6D" w:rsidRDefault="004D6792">
      <w:pPr>
        <w:suppressLineNumbers/>
        <w:spacing w:after="2"/>
        <w:jc w:val="center"/>
      </w:pPr>
      <w:r>
        <w:rPr>
          <w:rFonts w:ascii="Arial"/>
          <w:sz w:val="18"/>
        </w:rPr>
        <w:t>SENATE DOCKET, NO.         FILED ON: 1/12/2009</w:t>
      </w:r>
    </w:p>
    <w:p w:rsidR="00881A6D" w:rsidRDefault="004D679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D6792" w:rsidP="00DB534B">
            <w:pPr>
              <w:suppressLineNumbers/>
              <w:jc w:val="right"/>
              <w:rPr>
                <w:b/>
                <w:sz w:val="28"/>
              </w:rPr>
            </w:pPr>
          </w:p>
        </w:tc>
      </w:tr>
    </w:tbl>
    <w:p w:rsidR="00881A6D" w:rsidRDefault="004D6792">
      <w:pPr>
        <w:suppressLineNumbers/>
        <w:spacing w:before="2" w:after="2"/>
        <w:jc w:val="center"/>
      </w:pPr>
      <w:r>
        <w:rPr>
          <w:rFonts w:ascii="Old English Text MT"/>
          <w:sz w:val="32"/>
        </w:rPr>
        <w:t>The Commonwealth of Massachusetts</w:t>
      </w:r>
    </w:p>
    <w:p w:rsidR="00881A6D" w:rsidRDefault="004D6792">
      <w:pPr>
        <w:suppressLineNumbers/>
        <w:spacing w:after="2"/>
        <w:jc w:val="center"/>
      </w:pPr>
      <w:r>
        <w:rPr>
          <w:rFonts w:ascii="Times New Roman"/>
          <w:b/>
          <w:sz w:val="32"/>
          <w:vertAlign w:val="superscript"/>
        </w:rPr>
        <w:t>_______________</w:t>
      </w:r>
    </w:p>
    <w:p w:rsidR="00881A6D" w:rsidRDefault="004D6792">
      <w:pPr>
        <w:suppressLineNumbers/>
        <w:spacing w:before="2"/>
        <w:jc w:val="center"/>
      </w:pPr>
      <w:r>
        <w:rPr>
          <w:rFonts w:ascii="Times New Roman"/>
          <w:sz w:val="20"/>
        </w:rPr>
        <w:t>PRESENTED BY:</w:t>
      </w:r>
    </w:p>
    <w:p w:rsidR="00881A6D" w:rsidRDefault="004D6792">
      <w:pPr>
        <w:suppressLineNumbers/>
        <w:spacing w:after="2"/>
        <w:jc w:val="center"/>
      </w:pPr>
      <w:r>
        <w:rPr>
          <w:rFonts w:ascii="Times New Roman"/>
          <w:b/>
          <w:sz w:val="24"/>
        </w:rPr>
        <w:t>Mr. Brewer</w:t>
      </w:r>
    </w:p>
    <w:p w:rsidR="00881A6D" w:rsidRDefault="004D6792">
      <w:pPr>
        <w:suppressLineNumbers/>
        <w:jc w:val="center"/>
      </w:pPr>
      <w:r>
        <w:rPr>
          <w:rFonts w:ascii="Times New Roman"/>
          <w:b/>
          <w:sz w:val="32"/>
          <w:vertAlign w:val="superscript"/>
        </w:rPr>
        <w:t>_______________</w:t>
      </w:r>
    </w:p>
    <w:p w:rsidR="00881A6D" w:rsidRDefault="004D679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81A6D" w:rsidRDefault="004D6792">
      <w:pPr>
        <w:suppressLineNumbers/>
      </w:pPr>
      <w:r>
        <w:rPr>
          <w:rFonts w:ascii="Times New Roman"/>
          <w:sz w:val="20"/>
        </w:rPr>
        <w:tab/>
        <w:t>The undersigned legislators and/or citizens respectfully petition for the passage of the accompanying bill:</w:t>
      </w:r>
    </w:p>
    <w:p w:rsidR="00881A6D" w:rsidRDefault="004D6792">
      <w:pPr>
        <w:suppressLineNumbers/>
        <w:spacing w:after="2"/>
        <w:jc w:val="center"/>
      </w:pPr>
      <w:proofErr w:type="gramStart"/>
      <w:r>
        <w:rPr>
          <w:rFonts w:ascii="Times New Roman"/>
          <w:sz w:val="24"/>
        </w:rPr>
        <w:t>An Act protecting police off</w:t>
      </w:r>
      <w:r>
        <w:rPr>
          <w:rFonts w:ascii="Times New Roman"/>
          <w:sz w:val="24"/>
        </w:rPr>
        <w:t>icers while making a lawful arrest.</w:t>
      </w:r>
      <w:proofErr w:type="gramEnd"/>
    </w:p>
    <w:p w:rsidR="00881A6D" w:rsidRDefault="004D6792">
      <w:pPr>
        <w:suppressLineNumbers/>
        <w:spacing w:after="2"/>
        <w:jc w:val="center"/>
      </w:pPr>
      <w:r>
        <w:rPr>
          <w:rFonts w:ascii="Times New Roman"/>
          <w:b/>
          <w:sz w:val="32"/>
          <w:vertAlign w:val="superscript"/>
        </w:rPr>
        <w:t>_______________</w:t>
      </w:r>
    </w:p>
    <w:p w:rsidR="00881A6D" w:rsidRDefault="004D6792">
      <w:pPr>
        <w:suppressLineNumbers/>
        <w:jc w:val="center"/>
      </w:pPr>
      <w:r>
        <w:rPr>
          <w:rFonts w:ascii="Times New Roman"/>
          <w:sz w:val="20"/>
        </w:rPr>
        <w:t>PETITION OF:</w:t>
      </w:r>
    </w:p>
    <w:p w:rsidR="00881A6D" w:rsidRDefault="00881A6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81A6D">
            <w:tblPrEx>
              <w:tblCellMar>
                <w:top w:w="0" w:type="dxa"/>
                <w:bottom w:w="0" w:type="dxa"/>
              </w:tblCellMar>
            </w:tblPrEx>
            <w:tc>
              <w:tcPr>
                <w:tcW w:w="4500" w:type="dxa"/>
                <w:tcBorders>
                  <w:top w:val="nil"/>
                  <w:bottom w:val="single" w:sz="4" w:space="0" w:color="auto"/>
                  <w:right w:val="single" w:sz="4" w:space="0" w:color="auto"/>
                </w:tcBorders>
              </w:tcPr>
              <w:p w:rsidR="00881A6D" w:rsidRDefault="004D679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81A6D" w:rsidRDefault="004D6792">
                <w:pPr>
                  <w:suppressLineNumbers/>
                  <w:spacing w:after="2"/>
                  <w:rPr>
                    <w:smallCaps/>
                  </w:rPr>
                </w:pPr>
                <w:r>
                  <w:rPr>
                    <w:rFonts w:ascii="Times New Roman"/>
                    <w:smallCaps/>
                    <w:sz w:val="24"/>
                  </w:rPr>
                  <w:t>District/Address:</w:t>
                </w:r>
              </w:p>
            </w:tc>
          </w:tr>
          <w:tr w:rsidR="00881A6D">
            <w:tblPrEx>
              <w:tblCellMar>
                <w:top w:w="0" w:type="dxa"/>
                <w:bottom w:w="0" w:type="dxa"/>
              </w:tblCellMar>
            </w:tblPrEx>
            <w:tc>
              <w:tcPr>
                <w:tcW w:w="4500" w:type="dxa"/>
              </w:tcPr>
              <w:p w:rsidR="00881A6D" w:rsidRDefault="004D6792">
                <w:pPr>
                  <w:suppressLineNumbers/>
                  <w:spacing w:after="2"/>
                  <w:rPr>
                    <w:rFonts w:ascii="Times New Roman"/>
                  </w:rPr>
                </w:pPr>
                <w:r>
                  <w:rPr>
                    <w:rFonts w:ascii="Times New Roman"/>
                  </w:rPr>
                  <w:t>Mr. Brewer</w:t>
                </w:r>
              </w:p>
            </w:tc>
            <w:tc>
              <w:tcPr>
                <w:tcW w:w="4500" w:type="dxa"/>
              </w:tcPr>
              <w:p w:rsidR="00881A6D" w:rsidRDefault="004D6792">
                <w:pPr>
                  <w:suppressLineNumbers/>
                  <w:spacing w:after="2"/>
                  <w:rPr>
                    <w:rFonts w:ascii="Times New Roman"/>
                  </w:rPr>
                </w:pPr>
                <w:r>
                  <w:rPr>
                    <w:rFonts w:ascii="Times New Roman"/>
                  </w:rPr>
                  <w:t>Worcester, Hampden, Hampshire and Franklin</w:t>
                </w:r>
              </w:p>
            </w:tc>
          </w:tr>
        </w:tbl>
      </w:sdtContent>
    </w:sdt>
    <w:p w:rsidR="00881A6D" w:rsidRDefault="004D6792">
      <w:pPr>
        <w:suppressLineNumbers/>
      </w:pPr>
      <w:r>
        <w:br w:type="page"/>
      </w:r>
    </w:p>
    <w:p w:rsidR="00881A6D" w:rsidRDefault="004D6792">
      <w:pPr>
        <w:suppressLineNumbers/>
        <w:jc w:val="center"/>
      </w:pPr>
      <w:r>
        <w:rPr>
          <w:rFonts w:ascii="Times New Roman"/>
          <w:sz w:val="24"/>
        </w:rPr>
        <w:lastRenderedPageBreak/>
        <w:t>[SIMILAR MATTER FILED IN PREVIOUS SESSION</w:t>
      </w:r>
      <w:r>
        <w:rPr>
          <w:rFonts w:ascii="Times New Roman"/>
          <w:sz w:val="24"/>
        </w:rPr>
        <w:br/>
        <w:t>SEE SENATE, NO. S01368 OF 2007-2008.]</w:t>
      </w:r>
    </w:p>
    <w:p w:rsidR="00881A6D" w:rsidRDefault="004D6792">
      <w:pPr>
        <w:suppressLineNumbers/>
        <w:spacing w:before="2" w:after="2"/>
        <w:jc w:val="center"/>
      </w:pPr>
      <w:r>
        <w:rPr>
          <w:rFonts w:ascii="Old English Text MT"/>
          <w:sz w:val="32"/>
        </w:rPr>
        <w:t>The Commonwealth of Massachusetts</w:t>
      </w:r>
      <w:r>
        <w:rPr>
          <w:rFonts w:ascii="Old English Text MT"/>
          <w:sz w:val="32"/>
        </w:rPr>
        <w:br/>
      </w:r>
    </w:p>
    <w:p w:rsidR="00881A6D" w:rsidRDefault="004D6792">
      <w:pPr>
        <w:suppressLineNumbers/>
        <w:spacing w:after="2"/>
        <w:jc w:val="center"/>
      </w:pPr>
      <w:r>
        <w:rPr>
          <w:rFonts w:ascii="Times New Roman"/>
          <w:b/>
          <w:sz w:val="24"/>
          <w:vertAlign w:val="superscript"/>
        </w:rPr>
        <w:t>_______________</w:t>
      </w:r>
    </w:p>
    <w:p w:rsidR="00881A6D" w:rsidRDefault="004D6792">
      <w:pPr>
        <w:suppressLineNumbers/>
        <w:spacing w:after="2"/>
        <w:jc w:val="center"/>
      </w:pPr>
      <w:r>
        <w:rPr>
          <w:rFonts w:ascii="Times New Roman"/>
          <w:b/>
          <w:sz w:val="18"/>
        </w:rPr>
        <w:t>In the Year Two Thousand and Nine</w:t>
      </w:r>
    </w:p>
    <w:p w:rsidR="00881A6D" w:rsidRDefault="004D6792">
      <w:pPr>
        <w:suppressLineNumbers/>
        <w:spacing w:after="2"/>
        <w:jc w:val="center"/>
      </w:pPr>
      <w:r>
        <w:rPr>
          <w:rFonts w:ascii="Times New Roman"/>
          <w:b/>
          <w:sz w:val="24"/>
          <w:vertAlign w:val="superscript"/>
        </w:rPr>
        <w:t>_______________</w:t>
      </w:r>
    </w:p>
    <w:p w:rsidR="00881A6D" w:rsidRDefault="004D6792">
      <w:pPr>
        <w:suppressLineNumbers/>
        <w:spacing w:after="2"/>
      </w:pPr>
      <w:r>
        <w:rPr>
          <w:sz w:val="14"/>
        </w:rPr>
        <w:br/>
      </w:r>
      <w:r>
        <w:br/>
      </w:r>
    </w:p>
    <w:p w:rsidR="00881A6D" w:rsidRDefault="004D6792">
      <w:pPr>
        <w:suppressLineNumbers/>
      </w:pPr>
      <w:proofErr w:type="gramStart"/>
      <w:r>
        <w:rPr>
          <w:rFonts w:ascii="Times New Roman"/>
          <w:smallCaps/>
          <w:sz w:val="28"/>
        </w:rPr>
        <w:t>An Act protecting police officers while making a lawful arrest.</w:t>
      </w:r>
      <w:proofErr w:type="gramEnd"/>
      <w:r>
        <w:br/>
      </w:r>
      <w:r>
        <w:br/>
      </w:r>
      <w:r>
        <w:br/>
      </w:r>
    </w:p>
    <w:p w:rsidR="00881A6D" w:rsidRDefault="004D6792">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D6792" w:rsidRPr="004D6792" w:rsidRDefault="004D6792" w:rsidP="004D6792">
      <w:pPr>
        <w:spacing w:before="100" w:beforeAutospacing="1" w:after="100" w:afterAutospacing="1" w:line="480" w:lineRule="auto"/>
        <w:jc w:val="both"/>
        <w:rPr>
          <w:rFonts w:ascii="Times New Roman" w:hAnsi="Times New Roman" w:cs="Times New Roman"/>
          <w:sz w:val="24"/>
          <w:szCs w:val="24"/>
        </w:rPr>
      </w:pPr>
      <w:proofErr w:type="gramStart"/>
      <w:r w:rsidRPr="004D6792">
        <w:rPr>
          <w:rFonts w:ascii="Times New Roman" w:hAnsi="Times New Roman" w:cs="Times New Roman"/>
          <w:sz w:val="24"/>
          <w:szCs w:val="24"/>
        </w:rPr>
        <w:t>SECTION 1.</w:t>
      </w:r>
      <w:proofErr w:type="gramEnd"/>
      <w:r w:rsidRPr="004D6792">
        <w:rPr>
          <w:rFonts w:ascii="Times New Roman" w:hAnsi="Times New Roman" w:cs="Times New Roman"/>
          <w:sz w:val="24"/>
          <w:szCs w:val="24"/>
        </w:rPr>
        <w:t xml:space="preserve">  Chapter 268 of the General Laws, as appearing in the 2006 Official Edition, is hereby amended by inserting after Section 32B, the following section: </w:t>
      </w:r>
    </w:p>
    <w:p w:rsidR="004D6792" w:rsidRPr="004D6792" w:rsidRDefault="004D6792" w:rsidP="004D6792">
      <w:pPr>
        <w:pStyle w:val="PlainText"/>
        <w:spacing w:before="0" w:beforeAutospacing="0" w:after="0" w:afterAutospacing="0" w:line="480" w:lineRule="auto"/>
        <w:jc w:val="both"/>
        <w:rPr>
          <w:rFonts w:ascii="Times New Roman" w:hAnsi="Times New Roman" w:cs="Times New Roman"/>
        </w:rPr>
      </w:pPr>
      <w:r w:rsidRPr="004D6792">
        <w:rPr>
          <w:rFonts w:ascii="Times New Roman" w:hAnsi="Times New Roman" w:cs="Times New Roman"/>
        </w:rPr>
        <w:t>Section 32C (a) Every person who, during the commission of any offense described in Section 32B, removes or takes any weapon, other than a firearm, from the actual or constructive possession of a police officer, shall be punished by imprisonment in a jail or house of correction for not more than two and one-half years or a fine of not more than five hundred dollars, or both.</w:t>
      </w:r>
    </w:p>
    <w:p w:rsidR="004D6792" w:rsidRPr="004D6792" w:rsidRDefault="004D6792" w:rsidP="004D6792">
      <w:pPr>
        <w:pStyle w:val="PlainText"/>
        <w:spacing w:before="0" w:beforeAutospacing="0" w:after="0" w:afterAutospacing="0" w:line="480" w:lineRule="auto"/>
        <w:jc w:val="both"/>
        <w:rPr>
          <w:rFonts w:ascii="Times New Roman" w:hAnsi="Times New Roman" w:cs="Times New Roman"/>
        </w:rPr>
      </w:pPr>
      <w:r w:rsidRPr="004D6792">
        <w:rPr>
          <w:rFonts w:ascii="Times New Roman" w:hAnsi="Times New Roman" w:cs="Times New Roman"/>
        </w:rPr>
        <w:t>(b) Every person who, during the commission of any offense described in Section 32B, removes or takes a firearm from the actual or constructive possession of a police officer, shall be punished by imprisonment in the state prison for not more than five years or by a fine of not more than one thousand dollars or by imprisonment in jail for not more than two and one-half years, or by both such fine and imprisonment in jail.</w:t>
      </w:r>
    </w:p>
    <w:p w:rsidR="004D6792" w:rsidRPr="004D6792" w:rsidRDefault="004D6792" w:rsidP="004D6792">
      <w:pPr>
        <w:pStyle w:val="PlainText"/>
        <w:spacing w:before="0" w:beforeAutospacing="0" w:after="0" w:afterAutospacing="0" w:line="480" w:lineRule="auto"/>
        <w:jc w:val="both"/>
        <w:rPr>
          <w:rFonts w:ascii="Times New Roman" w:hAnsi="Times New Roman" w:cs="Times New Roman"/>
        </w:rPr>
      </w:pPr>
      <w:r w:rsidRPr="004D6792">
        <w:rPr>
          <w:rFonts w:ascii="Times New Roman" w:hAnsi="Times New Roman" w:cs="Times New Roman"/>
        </w:rPr>
        <w:lastRenderedPageBreak/>
        <w:t>(c) Every person who, during the commission of any offense described in Section 32B, attempts to remove or take a firearm from the actual or constructive possession of a police officer, shall be punished by imprisonment in a jail or house of correction for not more than two and one-half years or a fine of not more than five hundred dollars, or both.</w:t>
      </w:r>
    </w:p>
    <w:p w:rsidR="004D6792" w:rsidRPr="004D6792" w:rsidRDefault="004D6792" w:rsidP="004D6792">
      <w:pPr>
        <w:pStyle w:val="PlainText"/>
        <w:spacing w:before="0" w:beforeAutospacing="0" w:after="0" w:afterAutospacing="0" w:line="480" w:lineRule="auto"/>
        <w:jc w:val="both"/>
        <w:rPr>
          <w:rFonts w:ascii="Times New Roman" w:hAnsi="Times New Roman" w:cs="Times New Roman"/>
        </w:rPr>
      </w:pPr>
      <w:r w:rsidRPr="004D6792">
        <w:rPr>
          <w:rFonts w:ascii="Times New Roman" w:hAnsi="Times New Roman" w:cs="Times New Roman"/>
        </w:rPr>
        <w:t>In order to prove a violation of this subdivision (c), the prosecution must establish that the defendant had the specific intent to remove or take the firearm by demonstrating that any of the following direct, but ineffectual, acts occurred:</w:t>
      </w:r>
    </w:p>
    <w:p w:rsidR="004D6792" w:rsidRPr="004D6792" w:rsidRDefault="004D6792" w:rsidP="004D6792">
      <w:pPr>
        <w:pStyle w:val="PlainText"/>
        <w:spacing w:before="0" w:beforeAutospacing="0" w:after="0" w:afterAutospacing="0" w:line="480" w:lineRule="auto"/>
        <w:jc w:val="both"/>
        <w:rPr>
          <w:rFonts w:ascii="Times New Roman" w:hAnsi="Times New Roman" w:cs="Times New Roman"/>
        </w:rPr>
      </w:pPr>
      <w:r w:rsidRPr="004D6792">
        <w:rPr>
          <w:rFonts w:ascii="Times New Roman" w:hAnsi="Times New Roman" w:cs="Times New Roman"/>
        </w:rPr>
        <w:t>(1) The officer's holster strap was unfastened by the defendant.</w:t>
      </w:r>
    </w:p>
    <w:p w:rsidR="004D6792" w:rsidRPr="004D6792" w:rsidRDefault="004D6792" w:rsidP="004D6792">
      <w:pPr>
        <w:pStyle w:val="PlainText"/>
        <w:spacing w:before="0" w:beforeAutospacing="0" w:after="0" w:afterAutospacing="0" w:line="480" w:lineRule="auto"/>
        <w:jc w:val="both"/>
        <w:rPr>
          <w:rFonts w:ascii="Times New Roman" w:hAnsi="Times New Roman" w:cs="Times New Roman"/>
        </w:rPr>
      </w:pPr>
      <w:r w:rsidRPr="004D6792">
        <w:rPr>
          <w:rFonts w:ascii="Times New Roman" w:hAnsi="Times New Roman" w:cs="Times New Roman"/>
        </w:rPr>
        <w:t>(2) The firearm was partially removed from the officer's holster by the defendant.</w:t>
      </w:r>
    </w:p>
    <w:p w:rsidR="004D6792" w:rsidRPr="004D6792" w:rsidRDefault="004D6792" w:rsidP="004D6792">
      <w:pPr>
        <w:pStyle w:val="PlainText"/>
        <w:spacing w:before="0" w:beforeAutospacing="0" w:after="0" w:afterAutospacing="0" w:line="480" w:lineRule="auto"/>
        <w:jc w:val="both"/>
        <w:rPr>
          <w:rFonts w:ascii="Times New Roman" w:hAnsi="Times New Roman" w:cs="Times New Roman"/>
        </w:rPr>
      </w:pPr>
      <w:r w:rsidRPr="004D6792">
        <w:rPr>
          <w:rFonts w:ascii="Times New Roman" w:hAnsi="Times New Roman" w:cs="Times New Roman"/>
        </w:rPr>
        <w:t>(3) The firearm safety was released by the defendant.</w:t>
      </w:r>
    </w:p>
    <w:p w:rsidR="004D6792" w:rsidRPr="004D6792" w:rsidRDefault="004D6792" w:rsidP="004D6792">
      <w:pPr>
        <w:pStyle w:val="PlainText"/>
        <w:spacing w:before="0" w:beforeAutospacing="0" w:after="0" w:afterAutospacing="0" w:line="480" w:lineRule="auto"/>
        <w:jc w:val="both"/>
        <w:rPr>
          <w:rFonts w:ascii="Times New Roman" w:hAnsi="Times New Roman" w:cs="Times New Roman"/>
        </w:rPr>
      </w:pPr>
      <w:r w:rsidRPr="004D6792">
        <w:rPr>
          <w:rFonts w:ascii="Times New Roman" w:hAnsi="Times New Roman" w:cs="Times New Roman"/>
        </w:rPr>
        <w:t>(4) An independent witness corroborates that the defendant stated that he or she intended to remove the firearm and the defendant actually touched the firearm.</w:t>
      </w:r>
    </w:p>
    <w:p w:rsidR="004D6792" w:rsidRPr="004D6792" w:rsidRDefault="004D6792" w:rsidP="004D6792">
      <w:pPr>
        <w:pStyle w:val="PlainText"/>
        <w:spacing w:before="0" w:beforeAutospacing="0" w:after="0" w:afterAutospacing="0" w:line="480" w:lineRule="auto"/>
        <w:jc w:val="both"/>
        <w:rPr>
          <w:rFonts w:ascii="Times New Roman" w:hAnsi="Times New Roman" w:cs="Times New Roman"/>
        </w:rPr>
      </w:pPr>
      <w:r w:rsidRPr="004D6792">
        <w:rPr>
          <w:rFonts w:ascii="Times New Roman" w:hAnsi="Times New Roman" w:cs="Times New Roman"/>
        </w:rPr>
        <w:t>(5) An independent witness corroborates that the defendant actually had his or her hand on the firearm and tried to take the firearm away from the officer who was holding it.</w:t>
      </w:r>
    </w:p>
    <w:p w:rsidR="004D6792" w:rsidRPr="004D6792" w:rsidRDefault="004D6792" w:rsidP="004D6792">
      <w:pPr>
        <w:pStyle w:val="PlainText"/>
        <w:spacing w:before="0" w:beforeAutospacing="0" w:after="0" w:afterAutospacing="0" w:line="480" w:lineRule="auto"/>
        <w:jc w:val="both"/>
        <w:rPr>
          <w:rFonts w:ascii="Times New Roman" w:hAnsi="Times New Roman" w:cs="Times New Roman"/>
        </w:rPr>
      </w:pPr>
      <w:r w:rsidRPr="004D6792">
        <w:rPr>
          <w:rFonts w:ascii="Times New Roman" w:hAnsi="Times New Roman" w:cs="Times New Roman"/>
        </w:rPr>
        <w:t>(6) The defendant's fingerprints were found on the firearm or holster.</w:t>
      </w:r>
    </w:p>
    <w:p w:rsidR="004D6792" w:rsidRPr="004D6792" w:rsidRDefault="004D6792" w:rsidP="004D6792">
      <w:pPr>
        <w:pStyle w:val="PlainText"/>
        <w:spacing w:before="0" w:beforeAutospacing="0" w:after="0" w:afterAutospacing="0" w:line="480" w:lineRule="auto"/>
        <w:jc w:val="both"/>
        <w:rPr>
          <w:rFonts w:ascii="Times New Roman" w:hAnsi="Times New Roman" w:cs="Times New Roman"/>
        </w:rPr>
      </w:pPr>
      <w:r w:rsidRPr="004D6792">
        <w:rPr>
          <w:rFonts w:ascii="Times New Roman" w:hAnsi="Times New Roman" w:cs="Times New Roman"/>
        </w:rPr>
        <w:t>(7) Physical evidence authenticated by a scientifically verifiable procedure established that the defendant touched the firearm.</w:t>
      </w:r>
    </w:p>
    <w:p w:rsidR="004D6792" w:rsidRPr="004D6792" w:rsidRDefault="004D6792" w:rsidP="004D6792">
      <w:pPr>
        <w:pStyle w:val="PlainText"/>
        <w:spacing w:before="0" w:beforeAutospacing="0" w:after="0" w:afterAutospacing="0" w:line="480" w:lineRule="auto"/>
        <w:jc w:val="both"/>
        <w:rPr>
          <w:rFonts w:ascii="Times New Roman" w:hAnsi="Times New Roman" w:cs="Times New Roman"/>
        </w:rPr>
      </w:pPr>
      <w:r w:rsidRPr="004D6792">
        <w:rPr>
          <w:rFonts w:ascii="Times New Roman" w:hAnsi="Times New Roman" w:cs="Times New Roman"/>
        </w:rPr>
        <w:t>(8) In the course of any struggle, the officer's firearm fell and the defendant attempted to pick it up.</w:t>
      </w:r>
    </w:p>
    <w:p w:rsidR="00881A6D" w:rsidRPr="004D6792" w:rsidRDefault="004D6792" w:rsidP="004D6792">
      <w:pPr>
        <w:pStyle w:val="PlainText"/>
        <w:spacing w:before="0" w:beforeAutospacing="0" w:after="0" w:afterAutospacing="0" w:line="480" w:lineRule="auto"/>
        <w:jc w:val="both"/>
        <w:rPr>
          <w:rFonts w:ascii="Times New Roman" w:hAnsi="Times New Roman" w:cs="Times New Roman"/>
        </w:rPr>
      </w:pPr>
      <w:r w:rsidRPr="004D6792">
        <w:rPr>
          <w:rFonts w:ascii="Times New Roman" w:hAnsi="Times New Roman" w:cs="Times New Roman"/>
        </w:rPr>
        <w:t>(d) As used in this section the term "police officer" shall have the same meaning as that term has in Section 32B of this Chapter.</w:t>
      </w:r>
      <w:r w:rsidRPr="004D6792">
        <w:rPr>
          <w:rFonts w:ascii="Times New Roman" w:hAnsi="Times New Roman" w:cs="Times New Roman"/>
        </w:rPr>
        <w:tab/>
      </w:r>
    </w:p>
    <w:sectPr w:rsidR="00881A6D" w:rsidRPr="004D6792" w:rsidSect="00881A6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81A6D"/>
    <w:rsid w:val="004D6792"/>
    <w:rsid w:val="00881A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67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792"/>
    <w:rPr>
      <w:rFonts w:ascii="Tahoma" w:hAnsi="Tahoma" w:cs="Tahoma"/>
      <w:sz w:val="16"/>
      <w:szCs w:val="16"/>
    </w:rPr>
  </w:style>
  <w:style w:type="character" w:styleId="LineNumber">
    <w:name w:val="line number"/>
    <w:basedOn w:val="DefaultParagraphFont"/>
    <w:uiPriority w:val="99"/>
    <w:semiHidden/>
    <w:unhideWhenUsed/>
    <w:rsid w:val="004D6792"/>
  </w:style>
  <w:style w:type="paragraph" w:styleId="PlainText">
    <w:name w:val="Plain Text"/>
    <w:basedOn w:val="Normal"/>
    <w:link w:val="PlainTextChar"/>
    <w:rsid w:val="004D6792"/>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PlainTextChar">
    <w:name w:val="Plain Text Char"/>
    <w:basedOn w:val="DefaultParagraphFont"/>
    <w:link w:val="PlainText"/>
    <w:rsid w:val="004D6792"/>
    <w:rPr>
      <w:rFonts w:ascii="Arial Unicode MS" w:eastAsia="Arial Unicode MS" w:hAnsi="Arial Unicode MS" w:cs="Arial Unicode M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525</Words>
  <Characters>2994</Characters>
  <Application>Microsoft Office Word</Application>
  <DocSecurity>0</DocSecurity>
  <Lines>24</Lines>
  <Paragraphs>7</Paragraphs>
  <ScaleCrop>false</ScaleCrop>
  <Company>Massachusetts Legislature</Company>
  <LinksUpToDate>false</LinksUpToDate>
  <CharactersWithSpaces>3512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2009-01-12T15:55:00Z</dcterms:created>
  <dcterms:modified xsi:type="dcterms:W3CDTF">2009-01-12T15:56:00Z</dcterms:modified>
</cp:coreProperties>
</file>